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397D80">
        <w:rPr>
          <w:b/>
          <w:sz w:val="32"/>
          <w:szCs w:val="32"/>
        </w:rPr>
        <w:t>6043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54395D">
        <w:rPr>
          <w:b/>
          <w:sz w:val="32"/>
          <w:szCs w:val="32"/>
        </w:rPr>
        <w:t>14 de fevereir</w:t>
      </w:r>
      <w:r w:rsidR="00D42C1F">
        <w:rPr>
          <w:b/>
          <w:sz w:val="32"/>
          <w:szCs w:val="32"/>
        </w:rPr>
        <w:t>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Default="0054395D" w:rsidP="00DA6ED7">
      <w:pPr>
        <w:ind w:right="0"/>
        <w:jc w:val="right"/>
        <w:rPr>
          <w:sz w:val="28"/>
        </w:rPr>
      </w:pPr>
      <w:r>
        <w:rPr>
          <w:b/>
          <w:bCs/>
          <w:sz w:val="24"/>
          <w:szCs w:val="24"/>
        </w:rPr>
        <w:t>DESIGNA SERVIDIRES PARA FISCALIZAÇÃO E ACOMPANHAMENTO DA EXECUÇÃO DO CONVÊNIO</w:t>
      </w:r>
      <w:r w:rsidR="00DB6DDB"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9C737A" w:rsidRDefault="00397D80" w:rsidP="009C737A">
      <w:pPr>
        <w:spacing w:before="100" w:beforeAutospacing="1" w:after="100" w:afterAutospacing="1"/>
        <w:ind w:right="0" w:firstLine="709"/>
        <w:jc w:val="both"/>
        <w:rPr>
          <w:sz w:val="28"/>
          <w:szCs w:val="28"/>
        </w:rPr>
      </w:pPr>
      <w:r w:rsidRPr="00397D80">
        <w:rPr>
          <w:b/>
          <w:bCs/>
          <w:sz w:val="28"/>
          <w:szCs w:val="28"/>
        </w:rPr>
        <w:t>Art. 1</w:t>
      </w:r>
      <w:r w:rsidRPr="009C737A">
        <w:rPr>
          <w:b/>
          <w:bCs/>
          <w:sz w:val="28"/>
          <w:szCs w:val="28"/>
        </w:rPr>
        <w:t xml:space="preserve">º </w:t>
      </w:r>
      <w:r w:rsidRPr="009C737A">
        <w:rPr>
          <w:sz w:val="28"/>
          <w:szCs w:val="28"/>
        </w:rPr>
        <w:t>Designar</w:t>
      </w:r>
      <w:r w:rsidRPr="00397D80">
        <w:rPr>
          <w:sz w:val="28"/>
          <w:szCs w:val="28"/>
        </w:rPr>
        <w:t xml:space="preserve"> o servidor </w:t>
      </w:r>
      <w:r w:rsidR="005A72EF">
        <w:rPr>
          <w:b/>
          <w:sz w:val="28"/>
          <w:szCs w:val="28"/>
        </w:rPr>
        <w:t xml:space="preserve">Anderson </w:t>
      </w:r>
      <w:proofErr w:type="spellStart"/>
      <w:r w:rsidR="005A72EF">
        <w:rPr>
          <w:b/>
          <w:sz w:val="28"/>
          <w:szCs w:val="28"/>
        </w:rPr>
        <w:t>Kopioleski</w:t>
      </w:r>
      <w:proofErr w:type="spellEnd"/>
      <w:r w:rsidRPr="00397D80">
        <w:rPr>
          <w:sz w:val="28"/>
          <w:szCs w:val="28"/>
        </w:rPr>
        <w:t xml:space="preserve">, matrícula </w:t>
      </w:r>
      <w:r w:rsidRPr="009C737A">
        <w:rPr>
          <w:sz w:val="28"/>
          <w:szCs w:val="28"/>
        </w:rPr>
        <w:t>funcional n°</w:t>
      </w:r>
      <w:r w:rsidR="0054395D">
        <w:rPr>
          <w:sz w:val="28"/>
          <w:szCs w:val="28"/>
        </w:rPr>
        <w:t xml:space="preserve"> </w:t>
      </w:r>
      <w:r w:rsidRPr="009C737A">
        <w:rPr>
          <w:sz w:val="28"/>
          <w:szCs w:val="28"/>
        </w:rPr>
        <w:t>1448</w:t>
      </w:r>
      <w:r w:rsidRPr="00397D80">
        <w:rPr>
          <w:sz w:val="28"/>
          <w:szCs w:val="28"/>
        </w:rPr>
        <w:t xml:space="preserve">, </w:t>
      </w:r>
      <w:r w:rsidRPr="009C737A">
        <w:rPr>
          <w:sz w:val="28"/>
          <w:szCs w:val="28"/>
        </w:rPr>
        <w:t>engenheiro civil,</w:t>
      </w:r>
      <w:r w:rsidRPr="00397D80">
        <w:rPr>
          <w:sz w:val="28"/>
          <w:szCs w:val="28"/>
        </w:rPr>
        <w:t xml:space="preserve"> para atuar </w:t>
      </w:r>
      <w:r w:rsidRPr="009C737A">
        <w:rPr>
          <w:sz w:val="28"/>
          <w:szCs w:val="28"/>
        </w:rPr>
        <w:t xml:space="preserve">como Fiscal Titular </w:t>
      </w:r>
      <w:r w:rsidR="009C737A" w:rsidRPr="009C737A">
        <w:rPr>
          <w:sz w:val="28"/>
          <w:szCs w:val="28"/>
        </w:rPr>
        <w:t xml:space="preserve">do Convênio sob o objeto de desassorear no Município de Jari/RS, </w:t>
      </w:r>
      <w:r w:rsidRPr="009C737A">
        <w:rPr>
          <w:sz w:val="28"/>
          <w:szCs w:val="28"/>
        </w:rPr>
        <w:t xml:space="preserve">e </w:t>
      </w:r>
      <w:r w:rsidR="007E5566">
        <w:rPr>
          <w:b/>
          <w:sz w:val="28"/>
          <w:szCs w:val="28"/>
        </w:rPr>
        <w:t>Cristian Pinto Oliveira</w:t>
      </w:r>
      <w:r w:rsidR="007E5566">
        <w:rPr>
          <w:sz w:val="28"/>
          <w:szCs w:val="28"/>
        </w:rPr>
        <w:t>, matrícula Funcional n° 1472</w:t>
      </w:r>
      <w:r w:rsidRPr="009C737A">
        <w:rPr>
          <w:sz w:val="28"/>
          <w:szCs w:val="28"/>
        </w:rPr>
        <w:t xml:space="preserve">, </w:t>
      </w:r>
      <w:r w:rsidR="00285847">
        <w:rPr>
          <w:sz w:val="28"/>
          <w:szCs w:val="28"/>
        </w:rPr>
        <w:t>secretário</w:t>
      </w:r>
      <w:bookmarkStart w:id="0" w:name="_GoBack"/>
      <w:bookmarkEnd w:id="0"/>
      <w:r w:rsidR="007E5566">
        <w:rPr>
          <w:sz w:val="28"/>
          <w:szCs w:val="28"/>
        </w:rPr>
        <w:t xml:space="preserve"> municipal</w:t>
      </w:r>
      <w:r w:rsidRPr="009C737A">
        <w:rPr>
          <w:sz w:val="28"/>
          <w:szCs w:val="28"/>
        </w:rPr>
        <w:t xml:space="preserve">, </w:t>
      </w:r>
      <w:r w:rsidRPr="00397D80">
        <w:rPr>
          <w:sz w:val="28"/>
          <w:szCs w:val="28"/>
        </w:rPr>
        <w:t>para atuar como Fiscal Suplente, em substituição ao Fiscal Titular em caso de ausência ou impedimento.</w:t>
      </w:r>
    </w:p>
    <w:p w:rsidR="009C737A" w:rsidRPr="00397D80" w:rsidRDefault="009C737A" w:rsidP="0071270C">
      <w:pPr>
        <w:spacing w:before="100" w:beforeAutospacing="1" w:after="100" w:afterAutospacing="1"/>
        <w:ind w:right="0" w:firstLine="709"/>
        <w:jc w:val="both"/>
        <w:rPr>
          <w:sz w:val="22"/>
          <w:szCs w:val="22"/>
        </w:rPr>
      </w:pPr>
      <w:r>
        <w:rPr>
          <w:b/>
          <w:bCs/>
          <w:sz w:val="28"/>
          <w:szCs w:val="28"/>
        </w:rPr>
        <w:t xml:space="preserve">Art. 2° </w:t>
      </w:r>
      <w:r>
        <w:rPr>
          <w:sz w:val="28"/>
          <w:szCs w:val="28"/>
        </w:rPr>
        <w:t>CONSIRERANDO,</w:t>
      </w:r>
      <w:r w:rsidRPr="00397D80">
        <w:rPr>
          <w:sz w:val="28"/>
          <w:szCs w:val="28"/>
        </w:rPr>
        <w:t xml:space="preserve"> a necessidade de acompanhamento, gestão e fiscalização eficaz da execução do Convênio sob objeto </w:t>
      </w:r>
      <w:r w:rsidR="0054395D" w:rsidRPr="00397D80">
        <w:rPr>
          <w:sz w:val="28"/>
          <w:szCs w:val="28"/>
        </w:rPr>
        <w:t>de</w:t>
      </w:r>
      <w:r w:rsidR="0054395D" w:rsidRPr="00397D80">
        <w:rPr>
          <w:rFonts w:eastAsia="Aptos"/>
          <w:kern w:val="2"/>
          <w:sz w:val="28"/>
          <w:szCs w:val="28"/>
          <w:lang w:eastAsia="en-US"/>
          <w14:ligatures w14:val="standardContextual"/>
        </w:rPr>
        <w:t xml:space="preserve"> desassorear</w:t>
      </w:r>
      <w:r w:rsidRPr="00397D80">
        <w:rPr>
          <w:rFonts w:eastAsia="Aptos"/>
          <w:kern w:val="2"/>
          <w:sz w:val="28"/>
          <w:szCs w:val="28"/>
          <w:lang w:eastAsia="en-US"/>
          <w14:ligatures w14:val="standardContextual"/>
        </w:rPr>
        <w:t xml:space="preserve"> no município de Jari/RS</w:t>
      </w:r>
      <w:r w:rsidRPr="00397D80">
        <w:rPr>
          <w:sz w:val="28"/>
          <w:szCs w:val="28"/>
        </w:rPr>
        <w:t>, celebrado entre o Município de Jari/RS e a Secretaria de Desenvolvimento Urbano e Metropolitano (</w:t>
      </w:r>
      <w:proofErr w:type="spellStart"/>
      <w:r w:rsidRPr="00397D80">
        <w:rPr>
          <w:sz w:val="28"/>
          <w:szCs w:val="28"/>
        </w:rPr>
        <w:t>Sedur</w:t>
      </w:r>
      <w:proofErr w:type="spellEnd"/>
      <w:r w:rsidRPr="00397D80">
        <w:rPr>
          <w:sz w:val="28"/>
          <w:szCs w:val="28"/>
        </w:rPr>
        <w:t>), visando a correta aplicação dos recursos e a conformidade com os objetivos e metas estabelecidos no referido convênio</w:t>
      </w:r>
      <w:r w:rsidRPr="00397D80">
        <w:rPr>
          <w:sz w:val="22"/>
          <w:szCs w:val="22"/>
        </w:rPr>
        <w:t>.</w:t>
      </w:r>
    </w:p>
    <w:p w:rsidR="00397D80" w:rsidRPr="00397D80" w:rsidRDefault="00397D80" w:rsidP="0054395D">
      <w:pPr>
        <w:spacing w:before="100" w:beforeAutospacing="1" w:after="100" w:afterAutospacing="1"/>
        <w:ind w:left="993" w:right="0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</w:t>
      </w:r>
      <w:r w:rsidR="0071270C">
        <w:rPr>
          <w:sz w:val="22"/>
          <w:szCs w:val="22"/>
        </w:rPr>
        <w:tab/>
      </w:r>
      <w:r w:rsidR="0071270C">
        <w:rPr>
          <w:b/>
          <w:bCs/>
          <w:sz w:val="28"/>
          <w:szCs w:val="28"/>
        </w:rPr>
        <w:t>Art. 3</w:t>
      </w:r>
      <w:r w:rsidRPr="00397D80">
        <w:rPr>
          <w:b/>
          <w:bCs/>
          <w:sz w:val="28"/>
          <w:szCs w:val="28"/>
        </w:rPr>
        <w:t>º</w:t>
      </w:r>
      <w:r w:rsidRPr="00397D80">
        <w:rPr>
          <w:sz w:val="28"/>
          <w:szCs w:val="28"/>
        </w:rPr>
        <w:t xml:space="preserve"> Compete aos fiscais designados pelo presente ato:</w:t>
      </w:r>
    </w:p>
    <w:p w:rsidR="00397D80" w:rsidRPr="00397D80" w:rsidRDefault="00397D80" w:rsidP="0054395D">
      <w:pPr>
        <w:spacing w:before="100" w:beforeAutospacing="1" w:after="100" w:afterAutospacing="1"/>
        <w:ind w:left="709" w:right="0" w:firstLine="709"/>
        <w:contextualSpacing/>
        <w:jc w:val="both"/>
        <w:rPr>
          <w:sz w:val="28"/>
          <w:szCs w:val="28"/>
        </w:rPr>
      </w:pPr>
      <w:r w:rsidRPr="00397D80">
        <w:rPr>
          <w:sz w:val="28"/>
          <w:szCs w:val="28"/>
        </w:rPr>
        <w:t>I – Acompanhar e fiscalizar a execução do objeto do Convênio, em todas as suas fases, garantindo o cumprimento do cronograma e das especificações estabelecidas;</w:t>
      </w:r>
    </w:p>
    <w:p w:rsidR="004B26BA" w:rsidRDefault="00397D80" w:rsidP="0054395D">
      <w:pPr>
        <w:spacing w:before="100" w:beforeAutospacing="1" w:after="100" w:afterAutospacing="1"/>
        <w:ind w:left="709" w:right="0" w:firstLine="709"/>
        <w:jc w:val="both"/>
        <w:rPr>
          <w:sz w:val="28"/>
          <w:szCs w:val="28"/>
        </w:rPr>
      </w:pPr>
      <w:r w:rsidRPr="00397D80">
        <w:rPr>
          <w:sz w:val="28"/>
          <w:szCs w:val="28"/>
        </w:rPr>
        <w:t xml:space="preserve">II – Realizar a gestão administrativa do convênio, promovendo a interlocução entre o Município e a Secretaria, </w:t>
      </w:r>
      <w:r w:rsidR="0054395D">
        <w:rPr>
          <w:sz w:val="28"/>
          <w:szCs w:val="28"/>
        </w:rPr>
        <w:t>conforme a necessidade.</w:t>
      </w:r>
    </w:p>
    <w:p w:rsidR="00013BD1" w:rsidRDefault="0071270C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 w:rsidRPr="0071270C">
        <w:rPr>
          <w:b/>
          <w:sz w:val="28"/>
          <w:szCs w:val="28"/>
        </w:rPr>
        <w:t>Art. 4</w:t>
      </w:r>
      <w:r w:rsidR="00DB6DDB" w:rsidRPr="0071270C">
        <w:rPr>
          <w:b/>
          <w:sz w:val="28"/>
          <w:szCs w:val="28"/>
        </w:rPr>
        <w:t>º</w:t>
      </w:r>
      <w:r w:rsidR="00DB6DDB" w:rsidRPr="00A10EA5">
        <w:rPr>
          <w:sz w:val="28"/>
          <w:szCs w:val="28"/>
        </w:rPr>
        <w:t xml:space="preserve">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397D80">
        <w:rPr>
          <w:sz w:val="28"/>
        </w:rPr>
        <w:t>14 de fevereiro</w:t>
      </w:r>
      <w:r w:rsidR="00D42C1F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94232" w:rsidRPr="00A732B8" w:rsidRDefault="00DB6C10" w:rsidP="00A732B8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  <w:r w:rsidR="00202F44">
        <w:rPr>
          <w:b/>
          <w:sz w:val="28"/>
          <w:szCs w:val="28"/>
        </w:rPr>
        <w:t xml:space="preserve"> </w:t>
      </w:r>
    </w:p>
    <w:sectPr w:rsidR="00994232" w:rsidRPr="00A732B8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AE9" w:rsidRDefault="00364AE9">
      <w:r>
        <w:separator/>
      </w:r>
    </w:p>
  </w:endnote>
  <w:endnote w:type="continuationSeparator" w:id="0">
    <w:p w:rsidR="00364AE9" w:rsidRDefault="0036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AE9" w:rsidRDefault="00364AE9">
      <w:r>
        <w:separator/>
      </w:r>
    </w:p>
  </w:footnote>
  <w:footnote w:type="continuationSeparator" w:id="0">
    <w:p w:rsidR="00364AE9" w:rsidRDefault="00364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64AE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105209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2854"/>
    <w:rsid w:val="000D3C3B"/>
    <w:rsid w:val="000F559D"/>
    <w:rsid w:val="00134168"/>
    <w:rsid w:val="00134882"/>
    <w:rsid w:val="00143B32"/>
    <w:rsid w:val="00190254"/>
    <w:rsid w:val="00192795"/>
    <w:rsid w:val="00197482"/>
    <w:rsid w:val="001D3922"/>
    <w:rsid w:val="001D7C07"/>
    <w:rsid w:val="001F0A99"/>
    <w:rsid w:val="00202F44"/>
    <w:rsid w:val="00213812"/>
    <w:rsid w:val="00285847"/>
    <w:rsid w:val="00293A9E"/>
    <w:rsid w:val="002A4A5C"/>
    <w:rsid w:val="002D157C"/>
    <w:rsid w:val="002E0DC2"/>
    <w:rsid w:val="00364AE9"/>
    <w:rsid w:val="003951D9"/>
    <w:rsid w:val="00397D80"/>
    <w:rsid w:val="003D46DC"/>
    <w:rsid w:val="00490825"/>
    <w:rsid w:val="004B26BA"/>
    <w:rsid w:val="004D0ADF"/>
    <w:rsid w:val="004E4C8B"/>
    <w:rsid w:val="004F3482"/>
    <w:rsid w:val="00502A36"/>
    <w:rsid w:val="00521CB4"/>
    <w:rsid w:val="00522482"/>
    <w:rsid w:val="005433DA"/>
    <w:rsid w:val="0054395D"/>
    <w:rsid w:val="00580CA4"/>
    <w:rsid w:val="00583CA0"/>
    <w:rsid w:val="00591BBD"/>
    <w:rsid w:val="005A3EEE"/>
    <w:rsid w:val="005A72EF"/>
    <w:rsid w:val="005B50A0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270C"/>
    <w:rsid w:val="0071769A"/>
    <w:rsid w:val="00724925"/>
    <w:rsid w:val="00741A34"/>
    <w:rsid w:val="007779BA"/>
    <w:rsid w:val="00790701"/>
    <w:rsid w:val="007D372F"/>
    <w:rsid w:val="007E318E"/>
    <w:rsid w:val="007E5566"/>
    <w:rsid w:val="00860F83"/>
    <w:rsid w:val="00866D78"/>
    <w:rsid w:val="00895B01"/>
    <w:rsid w:val="008E4ED3"/>
    <w:rsid w:val="008F140C"/>
    <w:rsid w:val="008F721C"/>
    <w:rsid w:val="00902C4F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C737A"/>
    <w:rsid w:val="009D3ED5"/>
    <w:rsid w:val="009F2FC7"/>
    <w:rsid w:val="00A612EA"/>
    <w:rsid w:val="00A7079A"/>
    <w:rsid w:val="00A732B8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D7A35"/>
    <w:rsid w:val="00DF325A"/>
    <w:rsid w:val="00DF61C2"/>
    <w:rsid w:val="00E07939"/>
    <w:rsid w:val="00E70780"/>
    <w:rsid w:val="00E767AC"/>
    <w:rsid w:val="00EA5A83"/>
    <w:rsid w:val="00ED14BF"/>
    <w:rsid w:val="00F17E98"/>
    <w:rsid w:val="00F71C1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6</cp:revision>
  <cp:lastPrinted>2025-02-14T18:28:00Z</cp:lastPrinted>
  <dcterms:created xsi:type="dcterms:W3CDTF">2025-02-14T17:32:00Z</dcterms:created>
  <dcterms:modified xsi:type="dcterms:W3CDTF">2025-02-14T18:28:00Z</dcterms:modified>
</cp:coreProperties>
</file>